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622FF" w14:textId="77777777" w:rsidR="00C22BCB" w:rsidRDefault="00290EA2" w:rsidP="0029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№1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2BCB" w:rsidRPr="00C22BCB">
        <w:rPr>
          <w:rFonts w:ascii="Times New Roman" w:hAnsi="Times New Roman" w:cs="Times New Roman"/>
          <w:b/>
          <w:sz w:val="28"/>
          <w:szCs w:val="28"/>
        </w:rPr>
        <w:t>Классификация тканей растений</w:t>
      </w:r>
    </w:p>
    <w:p w14:paraId="3BE9830E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</w:t>
      </w:r>
      <w:r w:rsidR="00C22B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0EA2">
        <w:rPr>
          <w:rFonts w:ascii="Times New Roman" w:hAnsi="Times New Roman" w:cs="Times New Roman"/>
          <w:sz w:val="28"/>
          <w:szCs w:val="28"/>
        </w:rPr>
        <w:t>Рассмотреть готовые микропрепараты через микроскоп и познакомиться со строением тканей растений. (Обратите внимание на различия между отдельными типами тканей.)</w:t>
      </w:r>
    </w:p>
    <w:p w14:paraId="08557194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50F2E4CD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>Микроскоп, готовые микропрепараты клеток и тканей растений.</w:t>
      </w:r>
    </w:p>
    <w:p w14:paraId="1140627E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>Ход работ</w:t>
      </w:r>
      <w:r>
        <w:rPr>
          <w:rFonts w:ascii="Times New Roman" w:hAnsi="Times New Roman" w:cs="Times New Roman"/>
          <w:sz w:val="28"/>
          <w:szCs w:val="28"/>
        </w:rPr>
        <w:t>ы:</w:t>
      </w:r>
    </w:p>
    <w:p w14:paraId="6E0F4354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>1. Рассмотрите строение каждой из шести различных тканей растения.</w:t>
      </w:r>
    </w:p>
    <w:p w14:paraId="5A96D943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>2. Обратите внимание на следующие особенности с</w:t>
      </w:r>
      <w:r>
        <w:rPr>
          <w:rFonts w:ascii="Times New Roman" w:hAnsi="Times New Roman" w:cs="Times New Roman"/>
          <w:sz w:val="28"/>
          <w:szCs w:val="28"/>
        </w:rPr>
        <w:t>троения различных типов тканей:</w:t>
      </w:r>
    </w:p>
    <w:p w14:paraId="6819C0F8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   1. Клетки одного типа? Какой они формы?</w:t>
      </w:r>
    </w:p>
    <w:p w14:paraId="3F0CDDEF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   2. Клетки расположены плотно или свободно?</w:t>
      </w:r>
    </w:p>
    <w:p w14:paraId="6BAAEC9E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      Межклеточные пространства большие или клетки плотно прилегают друг к другу?</w:t>
      </w:r>
    </w:p>
    <w:p w14:paraId="17445E97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   3. Каково строение вакуолей? Видны ли они?</w:t>
      </w:r>
    </w:p>
    <w:p w14:paraId="34ED7DA1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   4. Видны ли пластиды? Если да, то какого они цвета?</w:t>
      </w:r>
    </w:p>
    <w:p w14:paraId="15F95ADD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   5. Нарисуйте увиденные ткани. Подпишите их названия.</w:t>
      </w:r>
    </w:p>
    <w:p w14:paraId="1A1F8DCE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   6. Дайте характеристику каждому типу ткани. Начертите и заполните таблицу в тетради.</w:t>
      </w:r>
    </w:p>
    <w:p w14:paraId="478FD02F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73326553" w14:textId="77777777" w:rsidR="00C22BCB" w:rsidRDefault="00290EA2" w:rsidP="0029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(признак) | Типы растительных тканей</w:t>
      </w:r>
    </w:p>
    <w:p w14:paraId="6F662194" w14:textId="77777777" w:rsidR="00290EA2" w:rsidRPr="00290EA2" w:rsidRDefault="00C22BCB" w:rsidP="0029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| покровная |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| основная |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механич</w:t>
      </w:r>
      <w:proofErr w:type="spellEnd"/>
      <w:r w:rsidR="00290EA2" w:rsidRPr="00290EA2">
        <w:rPr>
          <w:rFonts w:ascii="Times New Roman" w:hAnsi="Times New Roman" w:cs="Times New Roman"/>
          <w:sz w:val="28"/>
          <w:szCs w:val="28"/>
        </w:rPr>
        <w:t xml:space="preserve"> | проводящая | разделительная |</w:t>
      </w:r>
    </w:p>
    <w:p w14:paraId="3C23117E" w14:textId="77777777" w:rsidR="00290EA2" w:rsidRPr="00290EA2" w:rsidRDefault="00C22BCB" w:rsidP="0029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| Местоположение       </w:t>
      </w:r>
    </w:p>
    <w:p w14:paraId="2862E9D0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| Подтип ткани            </w:t>
      </w:r>
    </w:p>
    <w:p w14:paraId="75B09EA3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| Форма клеток            </w:t>
      </w:r>
    </w:p>
    <w:p w14:paraId="13C2B766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| Типы клеток             </w:t>
      </w:r>
    </w:p>
    <w:p w14:paraId="300271FD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| Как расположены клетки? </w:t>
      </w:r>
    </w:p>
    <w:p w14:paraId="68DBB7A5" w14:textId="77777777" w:rsidR="00290EA2" w:rsidRPr="00290EA2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| Наличие вакуолей  </w:t>
      </w:r>
      <w:r w:rsidR="00C22BC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02132BF" w14:textId="77777777" w:rsidR="00C22BCB" w:rsidRDefault="00290EA2" w:rsidP="00290EA2">
      <w:pPr>
        <w:rPr>
          <w:rFonts w:ascii="Times New Roman" w:hAnsi="Times New Roman" w:cs="Times New Roman"/>
          <w:sz w:val="28"/>
          <w:szCs w:val="28"/>
        </w:rPr>
      </w:pPr>
      <w:r w:rsidRPr="00290EA2">
        <w:rPr>
          <w:rFonts w:ascii="Times New Roman" w:hAnsi="Times New Roman" w:cs="Times New Roman"/>
          <w:sz w:val="28"/>
          <w:szCs w:val="28"/>
        </w:rPr>
        <w:t xml:space="preserve">| Особенности    </w:t>
      </w:r>
      <w:r w:rsidR="00C22BC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7E0C0CB" w14:textId="77777777" w:rsidR="007E236A" w:rsidRDefault="00C22BCB" w:rsidP="00290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14:paraId="726187E5" w14:textId="271AD04D" w:rsidR="007E236A" w:rsidRDefault="00C22BCB" w:rsidP="00290EA2">
      <w:pPr>
        <w:rPr>
          <w:rFonts w:ascii="Times New Roman" w:hAnsi="Times New Roman" w:cs="Times New Roman"/>
          <w:sz w:val="28"/>
          <w:szCs w:val="28"/>
        </w:rPr>
      </w:pPr>
      <w:r w:rsidRPr="00C22BC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4" w:history="1">
        <w:r w:rsidR="007E236A" w:rsidRPr="00FC63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https://www.youtube.com/watch?v=Qu-Iby8dlc0</w:t>
        </w:r>
      </w:hyperlink>
    </w:p>
    <w:p w14:paraId="24A4A241" w14:textId="4450FF5E" w:rsidR="00A15602" w:rsidRPr="00290EA2" w:rsidRDefault="00B867EE" w:rsidP="00290E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6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2BCB">
        <w:rPr>
          <w:rFonts w:ascii="Times New Roman" w:hAnsi="Times New Roman" w:cs="Times New Roman"/>
          <w:sz w:val="28"/>
          <w:szCs w:val="28"/>
        </w:rPr>
        <w:t>сделайте общий вывод</w:t>
      </w:r>
    </w:p>
    <w:sectPr w:rsidR="00A15602" w:rsidRPr="0029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A2"/>
    <w:rsid w:val="00290EA2"/>
    <w:rsid w:val="007E236A"/>
    <w:rsid w:val="00A15602"/>
    <w:rsid w:val="00B867EE"/>
    <w:rsid w:val="00C2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26D5"/>
  <w15:chartTrackingRefBased/>
  <w15:docId w15:val="{A02C3DCB-FCFE-4495-83BB-C5455A5D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3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u-Iby8dl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2</cp:revision>
  <dcterms:created xsi:type="dcterms:W3CDTF">2025-08-01T08:48:00Z</dcterms:created>
  <dcterms:modified xsi:type="dcterms:W3CDTF">2025-10-03T06:44:00Z</dcterms:modified>
</cp:coreProperties>
</file>